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654A7B" w:rsidP="00585144">
      <w:pPr>
        <w:jc w:val="center"/>
        <w:rPr>
          <w:b/>
        </w:rPr>
      </w:pPr>
      <w:r>
        <w:rPr>
          <w:b/>
          <w:u w:val="single"/>
        </w:rPr>
        <w:t>INDICE DE LEIS 200</w:t>
      </w:r>
      <w:r w:rsidR="004C5C42">
        <w:rPr>
          <w:b/>
          <w:u w:val="single"/>
        </w:rPr>
        <w:t>3</w:t>
      </w:r>
    </w:p>
    <w:p w:rsidR="00654A7B" w:rsidRDefault="00654A7B" w:rsidP="00585144">
      <w:pPr>
        <w:jc w:val="center"/>
        <w:rPr>
          <w:b/>
        </w:rPr>
      </w:pPr>
      <w:r>
        <w:rPr>
          <w:b/>
        </w:rPr>
        <w:t xml:space="preserve">LEI </w:t>
      </w:r>
      <w:r w:rsidR="00516A3A">
        <w:rPr>
          <w:b/>
        </w:rPr>
        <w:t>2.798 À 2.865</w:t>
      </w:r>
    </w:p>
    <w:p w:rsidR="00654A7B" w:rsidRDefault="00654A7B" w:rsidP="00585144">
      <w:pPr>
        <w:jc w:val="both"/>
        <w:rPr>
          <w:b/>
        </w:rPr>
      </w:pPr>
    </w:p>
    <w:p w:rsidR="00654A7B" w:rsidRDefault="00654A7B" w:rsidP="00585144">
      <w:pPr>
        <w:jc w:val="both"/>
      </w:pPr>
      <w:r>
        <w:rPr>
          <w:b/>
        </w:rPr>
        <w:t>LEI ORDINÁRIA 2.</w:t>
      </w:r>
      <w:r w:rsidR="000A2177">
        <w:rPr>
          <w:b/>
        </w:rPr>
        <w:t xml:space="preserve">798 </w:t>
      </w:r>
      <w:r>
        <w:rPr>
          <w:b/>
        </w:rPr>
        <w:t xml:space="preserve">DE </w:t>
      </w:r>
      <w:r w:rsidR="000A2177">
        <w:rPr>
          <w:b/>
        </w:rPr>
        <w:t xml:space="preserve">14 DE FEVEREIRO DE 2003: </w:t>
      </w:r>
      <w:r w:rsidR="000A2177">
        <w:t>DISPÕE SOBRE AUTORIZAÇÃO LEGISLATIVA PARA REPASSE DE SUBVENÇÃO À ASSOCIAÇÃO DO ALTO LORENA - ARAL</w:t>
      </w:r>
      <w:r>
        <w:rPr>
          <w:b/>
        </w:rPr>
        <w:t xml:space="preserve"> </w:t>
      </w:r>
    </w:p>
    <w:p w:rsidR="00654A7B" w:rsidRDefault="000A2177" w:rsidP="00585144">
      <w:pPr>
        <w:jc w:val="both"/>
      </w:pPr>
      <w:r>
        <w:rPr>
          <w:b/>
        </w:rPr>
        <w:t xml:space="preserve">LEI ORDINÁRIA 2.799 DE 06 DE MARÇO DE 2003: </w:t>
      </w:r>
      <w:r>
        <w:t>DISPÕE SOBRE AUTORIZAÇÃO LEGISLATIVA PARA A AQUISIÇÃO DE IMÓVEIS.</w:t>
      </w:r>
    </w:p>
    <w:p w:rsidR="000A2177" w:rsidRDefault="000A2177" w:rsidP="00585144">
      <w:pPr>
        <w:jc w:val="both"/>
      </w:pPr>
      <w:r>
        <w:rPr>
          <w:b/>
        </w:rPr>
        <w:t xml:space="preserve">LEI ORDINÁRIA 2.800 DE 06 DE MARÇO DE 2003: </w:t>
      </w:r>
      <w:r w:rsidRPr="000A2177">
        <w:t>DISPÕE SOBRE A DOAÇÃO DE 730</w:t>
      </w:r>
      <w:r>
        <w:t xml:space="preserve"> CAMISETAS DO PROERD, PARA O 23º BPMI DA POLÍCIA MILITAR DO ESTADO DE SÃO PAULO.</w:t>
      </w:r>
    </w:p>
    <w:p w:rsidR="000A2177" w:rsidRDefault="000A2177" w:rsidP="00585144">
      <w:pPr>
        <w:jc w:val="both"/>
      </w:pPr>
      <w:r>
        <w:rPr>
          <w:b/>
        </w:rPr>
        <w:t xml:space="preserve">LEI ORDINÁRIA 2.801 DE 06 DE MARÇO DE 2003: </w:t>
      </w:r>
      <w:r>
        <w:t>INSTITUI O PROGRAMA ESPECIAL DE ASSISTÊNCIA ÀS FAMÍLIAS DE BAIXA RENDA CONSTIUÍDA POR REUNIÕES ESTÁVEIS.</w:t>
      </w:r>
    </w:p>
    <w:p w:rsidR="000A2177" w:rsidRDefault="000A2177" w:rsidP="00585144">
      <w:pPr>
        <w:jc w:val="both"/>
      </w:pPr>
      <w:r>
        <w:rPr>
          <w:b/>
        </w:rPr>
        <w:t xml:space="preserve">LEI ORDINÁRIA 2.802 DE 06 DE MARÇO DE 2003: </w:t>
      </w:r>
      <w:r w:rsidRPr="00AD4187">
        <w:t>DISPÕE SOBRE A DOAÇÃO DE UM VEICULO PARA ASSOCIAÇÃO DOS DEFICIENTES FÍSICOS DE LORENA – ADEFIL.</w:t>
      </w:r>
    </w:p>
    <w:p w:rsidR="009B5799" w:rsidRDefault="00632C01" w:rsidP="00585144">
      <w:pPr>
        <w:jc w:val="both"/>
      </w:pPr>
      <w:r>
        <w:rPr>
          <w:b/>
        </w:rPr>
        <w:t xml:space="preserve">LEI ORDINÁRIA 2.803 DE 07 DE MARÇO DE 2003: </w:t>
      </w:r>
      <w:r>
        <w:t>DISPÕE SOBRE AUTORIZAÇÃO LEGISLATIVA PARA O PODER EXECUTIVO FIRMAR CONVÊNIO COM ESTADO DE SÃO PAULO ATRAVÉS DA SECRETARIA DA FAZENDA/COORDENAÇÃO ADMINISTRATIVA TRIBUTÁRIA.</w:t>
      </w:r>
    </w:p>
    <w:p w:rsidR="00632C01" w:rsidRDefault="00632C01" w:rsidP="00585144">
      <w:pPr>
        <w:jc w:val="both"/>
      </w:pPr>
      <w:r>
        <w:rPr>
          <w:b/>
        </w:rPr>
        <w:t xml:space="preserve">LEI ORDINÁRIA 2.804 DE 07 DE MARÇO DE 2003: </w:t>
      </w:r>
      <w:r>
        <w:t>DISPÕE SOBRE A REVOGAÇÃO DA LEI Nº 2.145, DE 23 DE AGOSTO DE 1994.</w:t>
      </w:r>
    </w:p>
    <w:p w:rsidR="00632C01" w:rsidRDefault="00F101DC" w:rsidP="00585144">
      <w:pPr>
        <w:jc w:val="both"/>
      </w:pPr>
      <w:r>
        <w:rPr>
          <w:b/>
        </w:rPr>
        <w:t xml:space="preserve">LEI ORDINÁRIA 2.805 DE 07 DE MARÇO DE 2003: </w:t>
      </w:r>
      <w:r>
        <w:t xml:space="preserve">DISPÕE </w:t>
      </w:r>
      <w:r w:rsidR="000869CF">
        <w:t>SOBRE AUTORIZAÇÃO LEGISLATIVA PARA O REPASSE DE IMPORTÂNCIA PARA O “CCEI – CENTRO COMUNITÁRIO DA CIDADE INDUSTRIAL”.</w:t>
      </w:r>
    </w:p>
    <w:p w:rsidR="000869CF" w:rsidRDefault="000869CF" w:rsidP="00585144">
      <w:pPr>
        <w:jc w:val="both"/>
      </w:pPr>
      <w:r>
        <w:rPr>
          <w:b/>
        </w:rPr>
        <w:t xml:space="preserve">LEI ORDINÁRIA 2.806 DE 07 DE MARÇO DE 2003: </w:t>
      </w:r>
      <w:r>
        <w:t>DISPÕE SOBRE AUTORIZAÇÃO LEGISLATIVA PARA REPASSE DE VERBA PARA A “ASSOCIAÇÃO DE ATENDIMENTO A CRIANÇA E AO ADOLECENTE DE LORENA – AACAL.</w:t>
      </w:r>
    </w:p>
    <w:p w:rsidR="000869CF" w:rsidRDefault="000869CF" w:rsidP="00585144">
      <w:pPr>
        <w:jc w:val="both"/>
      </w:pPr>
      <w:r>
        <w:rPr>
          <w:b/>
        </w:rPr>
        <w:t xml:space="preserve">LEI ORDINÁRIA 2.807 DE 12 DE MARÇO DE 2003: </w:t>
      </w:r>
      <w:r>
        <w:t>DISPÕE SOBRE AUTORIZAÇÃO LEGISLATIVA PARA REPASSE DE VERBA PARA A “ASSOCIAÇÃO VILA VICENTINA SAGRADA FAMÍLIA”.</w:t>
      </w:r>
    </w:p>
    <w:p w:rsidR="000869CF" w:rsidRDefault="000869CF" w:rsidP="00585144">
      <w:pPr>
        <w:jc w:val="both"/>
      </w:pPr>
      <w:r>
        <w:rPr>
          <w:b/>
        </w:rPr>
        <w:t xml:space="preserve">LEI ORDINÁRIA 2.808 DE 12 DE MARÇO DE 2003: </w:t>
      </w:r>
      <w:r>
        <w:t>DISPÕE SOBRE ALTERAÇÃO DE NÍVEIS DA ESTRUTURA BÁSICA DE CARGOS E SALÁRIOS DA PREFEITURA MUNICIPAL DE LORENA – LEI Nº 2.692, DE 09/04/2002.</w:t>
      </w:r>
    </w:p>
    <w:p w:rsidR="000869CF" w:rsidRDefault="000869CF" w:rsidP="00585144">
      <w:pPr>
        <w:jc w:val="both"/>
      </w:pPr>
      <w:r>
        <w:rPr>
          <w:b/>
        </w:rPr>
        <w:t xml:space="preserve">LEI ORDINÁRIA 2.809 DE 12 DE MARÇO DE 2003: </w:t>
      </w:r>
      <w:r>
        <w:t>DISPÕE SOBRE AUTORIZAÇÃO LEGISLATIVA PARA REPASSE DE VERBA PARA A “ASSOCIAÇÃO DE ATENDIMENTO À CRIANÇA E AO ADOLECENTE DE LORENA – AACAL.”</w:t>
      </w:r>
    </w:p>
    <w:p w:rsidR="000869CF" w:rsidRDefault="00D20ABA" w:rsidP="00585144">
      <w:pPr>
        <w:jc w:val="both"/>
      </w:pPr>
      <w:r>
        <w:rPr>
          <w:b/>
        </w:rPr>
        <w:t xml:space="preserve">LEI ORDINÁRIA 2.810 DE 12 DE MARÇO DE 2003: </w:t>
      </w:r>
      <w:r>
        <w:t>DISPÕE SOBRE AUTORIZAÇÃO LEGISLATIVA PARA DOAÇÃO DE CESTAS BÁSICAS PARA OS AGENTES COMUNITÁRIOS DO PROGRAMA SAÚDE DA FAMÍLIA.</w:t>
      </w:r>
    </w:p>
    <w:p w:rsidR="006C7F8E" w:rsidRDefault="006C7F8E" w:rsidP="00585144">
      <w:pPr>
        <w:jc w:val="both"/>
      </w:pPr>
      <w:r>
        <w:rPr>
          <w:b/>
        </w:rPr>
        <w:lastRenderedPageBreak/>
        <w:t xml:space="preserve">LEI ORDINÁRIA 2.811 DE 10 DE ABRIL DE 2003: </w:t>
      </w:r>
      <w:r>
        <w:t>DISPÕE SOBRE AUTORIZAÇÃO LEGISLATIVA PARA O REPASSE DE VERBA PARA A ASSOCIAÇÃO DE PAIS E MESTRES DA ESCOLA MUNICIPAL PROFISSIONALIZANTE “MILTON BALLERINI”.</w:t>
      </w:r>
    </w:p>
    <w:p w:rsidR="007F1455" w:rsidRDefault="007F1455" w:rsidP="00585144">
      <w:pPr>
        <w:jc w:val="both"/>
      </w:pPr>
      <w:r>
        <w:rPr>
          <w:b/>
        </w:rPr>
        <w:t>LEI ORDINÁRIA 2.812 DE 10 DE ABRIL DE 2003:</w:t>
      </w:r>
      <w:r w:rsidR="00D8380C">
        <w:rPr>
          <w:b/>
        </w:rPr>
        <w:t xml:space="preserve"> </w:t>
      </w:r>
      <w:r w:rsidR="00232A8B">
        <w:t>DISPÕE SOBRE A ALTERAÇÃO DO ARTIGO 1º DA LEI Nº 2.379, DE 31 DE JULHO DE 1998, QUE DISPÕE SOBRE AUTORIZAÇÃO LEGISLATIVA PARA ISENÇÃO DE TAXAS DO PRÉDIO DA APE.</w:t>
      </w:r>
    </w:p>
    <w:p w:rsidR="00232A8B" w:rsidRDefault="0049706F" w:rsidP="00585144">
      <w:pPr>
        <w:jc w:val="both"/>
      </w:pPr>
      <w:r>
        <w:rPr>
          <w:b/>
        </w:rPr>
        <w:t xml:space="preserve">LEI ORDINÁRIA 2.813 DE 10 DE ABRIL DE 2003: </w:t>
      </w:r>
      <w:r>
        <w:t>DISPÕE SOBRE A AUTORIZAÇÃO LEGISLATIVA PARA O REPASSE DE IMPORTÂNCIA PARA A ASSOCIAÇÃO DOS DEFICIENTES FÍSICOS DE LORENA – ADEFIL.</w:t>
      </w:r>
    </w:p>
    <w:p w:rsidR="002227DB" w:rsidRDefault="002227DB" w:rsidP="00585144">
      <w:pPr>
        <w:jc w:val="both"/>
      </w:pPr>
      <w:r>
        <w:rPr>
          <w:b/>
        </w:rPr>
        <w:t xml:space="preserve">LEI ORDINÁRIA 2.814 DE 25 DE ABRIL DE 2003: </w:t>
      </w:r>
      <w:r>
        <w:t>DISPÕE SOBRE ALTERAÇÃO DE NÍVEIS DA ESTRUTURAS BÁSICAS DE CARGOS E SALÁRIOS DA PREFEITURA MUNICIPAL DE LORENA LEI Nº 2.691 DE 09.04.2002.</w:t>
      </w:r>
    </w:p>
    <w:p w:rsidR="00F37FF3" w:rsidRDefault="00F37FF3" w:rsidP="00585144">
      <w:pPr>
        <w:jc w:val="both"/>
      </w:pPr>
      <w:r>
        <w:rPr>
          <w:b/>
        </w:rPr>
        <w:t xml:space="preserve">LEI ORDINÁRIA 2.815 DE 30 DE ABRIL DE 2003: </w:t>
      </w:r>
      <w:r>
        <w:t>DISPÕE SOBRE REPASSE DE VERBA AO PROERD, ATRAVÉS DO 23º BPMI DA POLICIA MILITAR DO ESTADO DE SÃO PAULO, PARA A AQUISIÇÃO DE 1.500 CARTILHAS E 1.800 CERTIFICADOS.</w:t>
      </w:r>
    </w:p>
    <w:p w:rsidR="00BC7972" w:rsidRDefault="00BC7972" w:rsidP="00585144">
      <w:pPr>
        <w:jc w:val="both"/>
        <w:rPr>
          <w:b/>
        </w:rPr>
      </w:pPr>
      <w:r>
        <w:rPr>
          <w:b/>
        </w:rPr>
        <w:t xml:space="preserve">LEI ORDINÁRIA 2.816 DE 30 DE ABRIL DE 2003: </w:t>
      </w:r>
      <w:r>
        <w:t>DISPÕE SOBRE AUTORIZAÇÃO LEGISLATIVA PARA O REPASSE DE VERBA PARA A CORPORAÇÃO MUSICAL MAMEDE DE CAMPOS.</w:t>
      </w:r>
    </w:p>
    <w:p w:rsidR="00BC7972" w:rsidRDefault="00BC7972" w:rsidP="00585144">
      <w:pPr>
        <w:jc w:val="both"/>
      </w:pPr>
      <w:r>
        <w:rPr>
          <w:b/>
        </w:rPr>
        <w:t xml:space="preserve">LEI ORDINÁRIA 2.817 DE 30 DE ABRIL DE 2003: </w:t>
      </w:r>
      <w:r>
        <w:t>DISPÕE SOBRE AUTORIZAÇÃO LEGISLATIVA PARA O PODER EXECUTIVO FIRMAR CONVÊNIO</w:t>
      </w:r>
      <w:r w:rsidR="004C143A">
        <w:t xml:space="preserve"> COM A FUNDAÇÃO PROCON, DESTINADO AO ESTABELECIMENTO DE PROGRAMA MUNICIPAL DE PROTEÇÃO E DEFESA DO CONSUMIDOR, PARA CUMPRIMENTO DAS DISPOSIÇÕES DO CÓDIGO DE DEFESA DO CONSUMIDOR E DEMAIS NORMAS DA POLÍTICA NACIONAL DAS RELAÇÕES DE CONSUMO.</w:t>
      </w:r>
    </w:p>
    <w:p w:rsidR="003D5C68" w:rsidRDefault="003D5C68" w:rsidP="00585144">
      <w:pPr>
        <w:jc w:val="both"/>
      </w:pPr>
      <w:r>
        <w:rPr>
          <w:b/>
        </w:rPr>
        <w:t xml:space="preserve">LEI ORDINÁRIA 2.818 DE 07 DE MAIO DE 2003: </w:t>
      </w:r>
      <w:r>
        <w:t>DISPÕE SOBRE AUTORIZAÇÃO LEGISLATIVA PARA O PODER EXECUTIVO FIRTMAR CONVÊNIO A ACADEMIA CORPO &amp; CIA.</w:t>
      </w:r>
    </w:p>
    <w:p w:rsidR="003D5C68" w:rsidRDefault="003D5C68" w:rsidP="00585144">
      <w:pPr>
        <w:jc w:val="both"/>
      </w:pPr>
      <w:r>
        <w:rPr>
          <w:b/>
        </w:rPr>
        <w:t xml:space="preserve">LEI ORDINÁRIA 2.819 DE 07 DE MAIO DE 2003: </w:t>
      </w:r>
      <w:r>
        <w:t>DISPÕE SOBRE A AUTORIZAÇÃO LEGISLATIVA PARA DOAÇÃO DE MICROCOMPUTADOR E IMPRESSORA PARA O PODER JUD</w:t>
      </w:r>
      <w:r w:rsidR="0077796B">
        <w:t>I</w:t>
      </w:r>
      <w:r>
        <w:t>CIÁRIO, 1ª VARA CÍVEL, 2ª VARA CIVIL E CARTÓRIO DO DISTRIBUIDOR DA CIDADE E COMARCA DE LORENA.</w:t>
      </w:r>
    </w:p>
    <w:p w:rsidR="00585144" w:rsidRDefault="00585144" w:rsidP="00585144">
      <w:pPr>
        <w:jc w:val="both"/>
      </w:pPr>
      <w:r>
        <w:rPr>
          <w:b/>
        </w:rPr>
        <w:t xml:space="preserve">LEI ORDINÁRIA 2.820 DE 07 DE MAIO DE 2003: </w:t>
      </w:r>
      <w:r>
        <w:t xml:space="preserve">DISPÕE SOBRE AUTORIZAÇÃO LEGISLATIVA PARA O REPASSE DE VERBA PARA A </w:t>
      </w:r>
      <w:r w:rsidR="0077796B">
        <w:t>“</w:t>
      </w:r>
      <w:r>
        <w:t>ASSOCIAÇÃO CAVALARIA DE SÃO BENEDITO DE LORENA</w:t>
      </w:r>
      <w:r w:rsidR="0077796B">
        <w:t>”</w:t>
      </w:r>
      <w:r>
        <w:t>.</w:t>
      </w:r>
    </w:p>
    <w:p w:rsidR="00585144" w:rsidRDefault="00585144" w:rsidP="00585144">
      <w:pPr>
        <w:jc w:val="both"/>
      </w:pPr>
      <w:r>
        <w:rPr>
          <w:b/>
        </w:rPr>
        <w:t xml:space="preserve">LEI ORDINÁRIA 2.821 DE </w:t>
      </w:r>
      <w:r w:rsidR="007F19AC">
        <w:rPr>
          <w:b/>
        </w:rPr>
        <w:t>15</w:t>
      </w:r>
      <w:r>
        <w:rPr>
          <w:b/>
        </w:rPr>
        <w:t xml:space="preserve"> DE MAIO DE 2003: </w:t>
      </w:r>
      <w:r>
        <w:t>DISPÕE SOBRE A ALTERAÇÃO DA LEI Nº 2.095, DE 10 DE DEZEMBRO DE 1993, QUE DISPÕE SOBRE PARCELAMENTO DE DÉBITOS FISCAIS.</w:t>
      </w:r>
    </w:p>
    <w:p w:rsidR="00585144" w:rsidRDefault="00585144" w:rsidP="00585144">
      <w:pPr>
        <w:jc w:val="both"/>
      </w:pPr>
      <w:r>
        <w:rPr>
          <w:b/>
        </w:rPr>
        <w:t xml:space="preserve">LEI ORDINÁRIA 2.822 DE 27 DE MAIO DE 2003: </w:t>
      </w:r>
      <w:r>
        <w:t>DISPÕE SOBRE AUTORIZAÇÃO LEGISLATIVA PARA O REPASSE DE VERBA PARA A GUARDA MIRIM DE LORENA, PARA SER UTILIZADA NA CONTRATAÇÃO DE UM PROFESSOR DE MÚSICA E NA AQUISIÇÃO DE MICROCOMPUTADOR E IMPRESSORA.</w:t>
      </w:r>
    </w:p>
    <w:p w:rsidR="00585144" w:rsidRDefault="00585144" w:rsidP="00585144">
      <w:pPr>
        <w:jc w:val="both"/>
      </w:pPr>
      <w:r>
        <w:rPr>
          <w:b/>
        </w:rPr>
        <w:lastRenderedPageBreak/>
        <w:t>LEI ORDINÁRIA 2.82</w:t>
      </w:r>
      <w:r w:rsidR="007F19AC">
        <w:rPr>
          <w:b/>
        </w:rPr>
        <w:t>3</w:t>
      </w:r>
      <w:r>
        <w:rPr>
          <w:b/>
        </w:rPr>
        <w:t xml:space="preserve"> DE </w:t>
      </w:r>
      <w:r w:rsidR="007F19AC">
        <w:rPr>
          <w:b/>
        </w:rPr>
        <w:t>2</w:t>
      </w:r>
      <w:r>
        <w:rPr>
          <w:b/>
        </w:rPr>
        <w:t>7 DE MAIO DE 2003:</w:t>
      </w:r>
      <w:r w:rsidR="007F19AC">
        <w:rPr>
          <w:b/>
        </w:rPr>
        <w:t xml:space="preserve"> </w:t>
      </w:r>
      <w:r w:rsidR="007F19AC">
        <w:t xml:space="preserve">DISPÕE SOBRE AUTORIZAÇÃO LEGISLATIVA PARA O REPASSE DE VERBA PARA A </w:t>
      </w:r>
      <w:r w:rsidR="0077796B">
        <w:t>“</w:t>
      </w:r>
      <w:r w:rsidR="007F19AC">
        <w:t>SOCIEDADE DE SÃO VICENTE DE PAULO – CONSELHO CENTRAL DE LORENA</w:t>
      </w:r>
      <w:r w:rsidR="0077796B">
        <w:t>”</w:t>
      </w:r>
      <w:r w:rsidR="007F19AC">
        <w:t>.</w:t>
      </w:r>
    </w:p>
    <w:p w:rsidR="007F19AC" w:rsidRDefault="007F19AC" w:rsidP="00585144">
      <w:pPr>
        <w:jc w:val="both"/>
      </w:pPr>
      <w:r>
        <w:rPr>
          <w:b/>
        </w:rPr>
        <w:t xml:space="preserve">LEI ORDINÁRIA 2.824 DE 08 DE AGOSTO DE 2003: </w:t>
      </w:r>
      <w:r>
        <w:t>DISPÕE SOBRE AS DIRETRIZAES ORÇAMENTÁRIAS PARA O EXERCÍCIO DE 2004 E DÁ OUTRAS PROVIDÊNCIAS.</w:t>
      </w:r>
    </w:p>
    <w:p w:rsidR="007F19AC" w:rsidRDefault="001C3C5B" w:rsidP="00585144">
      <w:pPr>
        <w:jc w:val="both"/>
      </w:pPr>
      <w:r>
        <w:rPr>
          <w:b/>
        </w:rPr>
        <w:t xml:space="preserve">LEI ORDINÁRIA 2.825 DE 27 DE AGOSTO DE 2003: </w:t>
      </w:r>
      <w:r>
        <w:t xml:space="preserve">DISPÕE SOBRE AUTORIZAÇÃO LEGISLATIVA PARA O REPASSE DE VERBA PARA A </w:t>
      </w:r>
      <w:r w:rsidR="0077796B">
        <w:t>“</w:t>
      </w:r>
      <w:r>
        <w:t>ASSOCIAÇÃO DE PAIS E MESTRES DA EE.GABRIEL PRESTES</w:t>
      </w:r>
      <w:r w:rsidR="0077796B">
        <w:t>”</w:t>
      </w:r>
      <w:r>
        <w:t>.</w:t>
      </w:r>
    </w:p>
    <w:p w:rsidR="001C3C5B" w:rsidRDefault="001C3C5B" w:rsidP="00585144">
      <w:pPr>
        <w:jc w:val="both"/>
      </w:pPr>
      <w:r>
        <w:rPr>
          <w:b/>
        </w:rPr>
        <w:t xml:space="preserve">LEI ORDINÁRIA 2.826 DE 27 DE AGOSTO DE 2003: </w:t>
      </w:r>
      <w:r>
        <w:t xml:space="preserve">DISPÕE SOBRE AUTORIZAÇÃO LEGISLATIVA PARA A AQUISIÇÃO DE IMÓVEL PARA SER DOADO PARA A </w:t>
      </w:r>
      <w:r w:rsidR="0077796B">
        <w:t>“</w:t>
      </w:r>
      <w:r>
        <w:t>ASSOCIAÇÃO DE PAIS E AMIGOS DOS EXCEPCIONAIS DE LORENA APAE</w:t>
      </w:r>
      <w:r w:rsidR="0077796B">
        <w:t>”</w:t>
      </w:r>
      <w:r>
        <w:t>.</w:t>
      </w:r>
    </w:p>
    <w:p w:rsidR="00585144" w:rsidRDefault="00FE5497" w:rsidP="00585144">
      <w:pPr>
        <w:jc w:val="both"/>
      </w:pPr>
      <w:r>
        <w:rPr>
          <w:b/>
        </w:rPr>
        <w:t xml:space="preserve">LEI ORDINÁRIA 2.827 DE 27 DE AGOSTO DE 2003: </w:t>
      </w:r>
      <w:r>
        <w:t xml:space="preserve">DISPÕE SOBRE AUTORIZAÇÃO LEGISLATIVA PARA O REPASSE DE VERBA PARA A </w:t>
      </w:r>
      <w:r w:rsidR="0077796B">
        <w:t>“</w:t>
      </w:r>
      <w:r>
        <w:t>CORPORAÇÃO MUSICAL MAMEDE DE CAMPOS</w:t>
      </w:r>
      <w:r w:rsidR="0077796B">
        <w:t>”</w:t>
      </w:r>
      <w:r>
        <w:t>.</w:t>
      </w:r>
    </w:p>
    <w:p w:rsidR="00FE5497" w:rsidRDefault="00FE5497" w:rsidP="00585144">
      <w:pPr>
        <w:jc w:val="both"/>
      </w:pPr>
      <w:r>
        <w:rPr>
          <w:b/>
        </w:rPr>
        <w:t xml:space="preserve">LEI ORDINÁRIA 2.828 DE 27 DE AGOSTO DE 2003: </w:t>
      </w:r>
      <w:r>
        <w:t xml:space="preserve">DISPÕE SOBRE AUTORIZAÇÃO LEGISLATIVA PARA O REPASSE DE VERBA PARA A </w:t>
      </w:r>
      <w:r w:rsidR="0077796B">
        <w:t>“</w:t>
      </w:r>
      <w:r>
        <w:t>SOCIEDADE DE SÃO VICENTE DE PAULO CONSELHO CENTRAL DE LORENA</w:t>
      </w:r>
      <w:r w:rsidR="0077796B">
        <w:t>”</w:t>
      </w:r>
      <w:r>
        <w:t>.</w:t>
      </w:r>
    </w:p>
    <w:p w:rsidR="00FE5497" w:rsidRDefault="00FE5497" w:rsidP="00585144">
      <w:pPr>
        <w:jc w:val="both"/>
      </w:pPr>
      <w:r>
        <w:rPr>
          <w:b/>
        </w:rPr>
        <w:t xml:space="preserve">LEI ORDINÁRIA 2.829 DE 27 DE AGOSTO DE 2003: </w:t>
      </w:r>
      <w:r>
        <w:t>DISPÕE SOBRE DECLARAÇÃO</w:t>
      </w:r>
      <w:r w:rsidR="0077796B">
        <w:t xml:space="preserve"> </w:t>
      </w:r>
      <w:r>
        <w:t xml:space="preserve">DE ELEMENTO DE PRESERVAÇÃO DE BEM IMÓVEL PELO CONSELHO MUNICIPAL DE PRESERVAÇÃO DO PATRIMONIO HISTÓRICO, ARTÍSTICO, PAISAGISTICO E CULTURAL DE LORENA – </w:t>
      </w:r>
      <w:r w:rsidR="0077796B">
        <w:t>“</w:t>
      </w:r>
      <w:r>
        <w:t>COMPHAC</w:t>
      </w:r>
      <w:r w:rsidR="0077796B">
        <w:t>”</w:t>
      </w:r>
      <w:r>
        <w:t>.</w:t>
      </w:r>
    </w:p>
    <w:p w:rsidR="00FE5497" w:rsidRDefault="00FE5497" w:rsidP="00585144">
      <w:pPr>
        <w:jc w:val="both"/>
      </w:pPr>
      <w:r>
        <w:rPr>
          <w:b/>
        </w:rPr>
        <w:t>LEI ORDINÁRIA 2.830 DE 27 DE AGOSTO DE 2003</w:t>
      </w:r>
      <w:r w:rsidRPr="00FE5497">
        <w:t>: DISPÕE SOBRE DECLARAÇÃO</w:t>
      </w:r>
      <w:r>
        <w:t xml:space="preserve"> DE SETOR DE PRESERVAÇÃO DE BEM IMÓVEL PELO CONSELHO MUNICIPAL DE PRESERVAÇÃO DO PATRIMÔNIO HISTÓRICO</w:t>
      </w:r>
      <w:r w:rsidR="001C3685">
        <w:t>, ARTÍSTICO, PAISAGÍSTICO E CULTURAL DE LORENA – COMPHA</w:t>
      </w:r>
      <w:r w:rsidR="00726F85">
        <w:t>C</w:t>
      </w:r>
      <w:r w:rsidR="001C3685">
        <w:t>.</w:t>
      </w:r>
    </w:p>
    <w:p w:rsidR="00726F85" w:rsidRDefault="00726F85" w:rsidP="00585144">
      <w:pPr>
        <w:jc w:val="both"/>
      </w:pPr>
      <w:r>
        <w:rPr>
          <w:b/>
        </w:rPr>
        <w:t xml:space="preserve">LEI ORDINÁRIA 2.831 DE 18 DE SETEMBRO DE 2003: </w:t>
      </w:r>
      <w:r>
        <w:t>DISPÕE SOBRE AUTORIZAÇÃO LEGISLATIVA PARA AQUISIÇÃO DE IMÓVEL.</w:t>
      </w:r>
    </w:p>
    <w:p w:rsidR="00726F85" w:rsidRDefault="00726F85" w:rsidP="00585144">
      <w:pPr>
        <w:jc w:val="both"/>
      </w:pPr>
      <w:r>
        <w:rPr>
          <w:b/>
        </w:rPr>
        <w:t xml:space="preserve">LEI ORDINÁRIA 2.832 DE 18 DE SETEMBRO DE 2003: </w:t>
      </w:r>
      <w:r>
        <w:t>DISPÕE SOBRE A ALTERAÇÃO DE NÍVEL DA ESTRUTURA BÁSICA DE CARGOS E SALÁRIOS DA PREFEITURA MUNICIPAL DE LORENA.</w:t>
      </w:r>
    </w:p>
    <w:p w:rsidR="00726F85" w:rsidRDefault="00726F85" w:rsidP="00585144">
      <w:pPr>
        <w:jc w:val="both"/>
      </w:pPr>
      <w:r>
        <w:rPr>
          <w:b/>
        </w:rPr>
        <w:t xml:space="preserve">LEI ORDINÁRIA 2.833 DE 18 DE SETEMBRO DE 2003: </w:t>
      </w:r>
      <w:r>
        <w:t xml:space="preserve">DISPÕE SOBRE AUTORIZAÇÃO LEGISLATIVA PARA O REPASSE DE VERBA PARA A </w:t>
      </w:r>
      <w:r w:rsidR="0077796B">
        <w:t>“</w:t>
      </w:r>
      <w:r>
        <w:t>ASSOCIAÇÃO DE PAIS E AMIGOS DOS EXCEPCIONAIS DE LORENA – APAE</w:t>
      </w:r>
      <w:r w:rsidR="0077796B">
        <w:t>”</w:t>
      </w:r>
      <w:r>
        <w:t>.</w:t>
      </w:r>
    </w:p>
    <w:p w:rsidR="00726F85" w:rsidRDefault="00A709FB" w:rsidP="00585144">
      <w:pPr>
        <w:jc w:val="both"/>
      </w:pPr>
      <w:r>
        <w:rPr>
          <w:b/>
        </w:rPr>
        <w:t xml:space="preserve">LEI ORDINÁRIA 2.834 DE 25 DE SETEMBRO DE 2003: </w:t>
      </w:r>
      <w:r>
        <w:t xml:space="preserve">DECLARA DE UTILIDADE PÚBLICA O </w:t>
      </w:r>
      <w:r w:rsidR="0077796B">
        <w:t>“</w:t>
      </w:r>
      <w:r>
        <w:t>CENTRO DE ASSITÊNCIA AOS MORADORES DE RUA (CAMOR)</w:t>
      </w:r>
      <w:r w:rsidR="0077796B">
        <w:t>”</w:t>
      </w:r>
      <w:r>
        <w:t xml:space="preserve"> – C.N.P.J. 01.954.0576/0001-92.</w:t>
      </w:r>
    </w:p>
    <w:p w:rsidR="00A709FB" w:rsidRDefault="00E75634" w:rsidP="00585144">
      <w:pPr>
        <w:jc w:val="both"/>
      </w:pPr>
      <w:r>
        <w:rPr>
          <w:b/>
        </w:rPr>
        <w:t xml:space="preserve">LEI ORDINÁRIA 2.835 DE 25 DE SETEMBRO DE 2003: </w:t>
      </w:r>
      <w:r>
        <w:t xml:space="preserve">DISPÕE SOBRE AUTORIZAÇÃO LEGISLATIVA PARA O REPASSE DE VERBA PARA A </w:t>
      </w:r>
      <w:r w:rsidR="0077796B">
        <w:t>“</w:t>
      </w:r>
      <w:r w:rsidR="00AD5C09">
        <w:t>ASSOCIAÇÃO DOS DEFICIENTES FÍSICOS DE LORENA – ADEFIL</w:t>
      </w:r>
      <w:r w:rsidR="0077796B">
        <w:t>”</w:t>
      </w:r>
      <w:r w:rsidR="00AD5C09">
        <w:t>.</w:t>
      </w:r>
    </w:p>
    <w:p w:rsidR="00AD5C09" w:rsidRDefault="0059409C" w:rsidP="00585144">
      <w:pPr>
        <w:jc w:val="both"/>
      </w:pPr>
      <w:r>
        <w:rPr>
          <w:b/>
        </w:rPr>
        <w:t xml:space="preserve">LEI ORDINÁRIA 2.836 DE 25 DE SETEMBRO DE 2003: </w:t>
      </w:r>
      <w:r>
        <w:t>DISPÕE SOBRE A AUTORIZAÇÃO LEGISLATIVA PARA O PODER EXECUTIVO FIRMAR CONVÊNIO COM O BI</w:t>
      </w:r>
      <w:r w:rsidR="0077796B">
        <w:t>EMME DO B</w:t>
      </w:r>
      <w:r>
        <w:t>RASIL LTDA.</w:t>
      </w:r>
    </w:p>
    <w:p w:rsidR="0059409C" w:rsidRDefault="0059409C" w:rsidP="00585144">
      <w:pPr>
        <w:jc w:val="both"/>
      </w:pPr>
      <w:r>
        <w:rPr>
          <w:b/>
        </w:rPr>
        <w:lastRenderedPageBreak/>
        <w:t xml:space="preserve">LEI ORDINÁRIA 2.837 DE 03 DE OUTUBRO DE 2003: </w:t>
      </w:r>
      <w:r>
        <w:t xml:space="preserve">DISPÕE SOBRE AUTORIZAÇÃO LEGISLATIVA PARA O REPASSE DE VERBA PARA A </w:t>
      </w:r>
      <w:r w:rsidR="0077796B">
        <w:t>“</w:t>
      </w:r>
      <w:r>
        <w:t>SOCIEDADE DE SÃO VICENTE DE PAULO – CONSELHO PARTICULAR DE LORENA</w:t>
      </w:r>
      <w:r w:rsidR="0077796B">
        <w:t>”</w:t>
      </w:r>
      <w:r>
        <w:t>.</w:t>
      </w:r>
    </w:p>
    <w:p w:rsidR="0059409C" w:rsidRDefault="0059409C" w:rsidP="00585144">
      <w:pPr>
        <w:jc w:val="both"/>
      </w:pPr>
      <w:r>
        <w:rPr>
          <w:b/>
        </w:rPr>
        <w:t xml:space="preserve">LEI ORDINÁRIA 2.838 DE 15 DE OUTUBRO DE 2003: </w:t>
      </w:r>
      <w:r>
        <w:t>DISPÕE SOBRE A REGULAMENTAÇÃO DA CONCESSÃO DE HONORÁRIOS ADVOCATÍCIOS – HONORÁRIOS DE SUCUMBÊNCIA DE DÍVIDA ATIVA.</w:t>
      </w:r>
    </w:p>
    <w:p w:rsidR="0059409C" w:rsidRDefault="0059409C" w:rsidP="00585144">
      <w:pPr>
        <w:jc w:val="both"/>
      </w:pPr>
      <w:r>
        <w:rPr>
          <w:b/>
        </w:rPr>
        <w:t xml:space="preserve">LEI ORDINÁRIA 2.839 DE 23 DE OUTUBRO DE 2003: </w:t>
      </w:r>
      <w:r>
        <w:t>DISPÕE SOBRE AUTORIZAÇÃO LEGISLATIVA PAR</w:t>
      </w:r>
      <w:r w:rsidR="0077796B">
        <w:t>A O REPASSE DE VERBA PARA A “PARÓ</w:t>
      </w:r>
      <w:r>
        <w:t>QUIA N.S. DAS GRAÇAS</w:t>
      </w:r>
      <w:r w:rsidR="0077796B">
        <w:t>”</w:t>
      </w:r>
      <w:r>
        <w:t>.</w:t>
      </w:r>
    </w:p>
    <w:p w:rsidR="001C3685" w:rsidRDefault="00B46E97" w:rsidP="00585144">
      <w:pPr>
        <w:jc w:val="both"/>
      </w:pPr>
      <w:r>
        <w:rPr>
          <w:b/>
        </w:rPr>
        <w:t>LEI ORDINÁRIA 2.840 DE 23 DE OUTUBRO DE 2003:</w:t>
      </w:r>
      <w:r>
        <w:t xml:space="preserve"> DISPÕE SOBRE AUTORIZAÇÃO LEGISLATIVA PARA O REPASSE DE IMPORTÂNCIA PARA O </w:t>
      </w:r>
      <w:r w:rsidR="0077796B">
        <w:t>“</w:t>
      </w:r>
      <w:r>
        <w:t>CECCI – CENTRO COMUNITÁRIO CIDADE INDUSTRIAL</w:t>
      </w:r>
      <w:r w:rsidR="0077796B">
        <w:t>”</w:t>
      </w:r>
      <w:r>
        <w:t>.</w:t>
      </w:r>
    </w:p>
    <w:p w:rsidR="00B46E97" w:rsidRDefault="00B46E97" w:rsidP="00585144">
      <w:pPr>
        <w:jc w:val="both"/>
      </w:pPr>
      <w:r>
        <w:rPr>
          <w:b/>
        </w:rPr>
        <w:t xml:space="preserve">LEI ORDINÁRIA 2.841 DE 23 DE OUTUBRO DE 2003: </w:t>
      </w:r>
      <w:r>
        <w:t xml:space="preserve">DISPÕE SOBRE AUTORIZAÇÃO LEGISLATIVA PARA O REPASSE DE VERBA PARA O </w:t>
      </w:r>
      <w:r w:rsidR="0077796B">
        <w:t>“</w:t>
      </w:r>
      <w:r>
        <w:t>5º BATALHÃO DE INFANTARIA LEVE – 5º BIL DE LORENA</w:t>
      </w:r>
      <w:r w:rsidR="0077796B">
        <w:t>”</w:t>
      </w:r>
      <w:r>
        <w:t>.</w:t>
      </w:r>
    </w:p>
    <w:p w:rsidR="00585144" w:rsidRDefault="00B46E97" w:rsidP="00585144">
      <w:pPr>
        <w:jc w:val="both"/>
      </w:pPr>
      <w:r>
        <w:rPr>
          <w:b/>
        </w:rPr>
        <w:t xml:space="preserve">LEI ORDINÁRIA 2.842 DE 10 DE NOVEMBRO DE 2003: </w:t>
      </w:r>
      <w:r w:rsidR="003524B5">
        <w:t>DISPÕE SOBRE DESDOBRO DE ÁREAS NO MUNICÍPIO DE LORENA.</w:t>
      </w:r>
    </w:p>
    <w:p w:rsidR="003524B5" w:rsidRDefault="0087477A" w:rsidP="00585144">
      <w:pPr>
        <w:jc w:val="both"/>
      </w:pPr>
      <w:r>
        <w:rPr>
          <w:b/>
        </w:rPr>
        <w:t xml:space="preserve">LEI ORDINÁRIA 2.843 DE 10 DE NOVEMBRO DE 2003: </w:t>
      </w:r>
      <w:r>
        <w:t xml:space="preserve">DISPÕE SOBRE AUTORIZAÇÃO LEGISLATIVA PARA O REPASSE DE VERBA PARA A </w:t>
      </w:r>
      <w:r w:rsidR="0077796B">
        <w:t>“</w:t>
      </w:r>
      <w:r>
        <w:t>ASSOCIAÇÃO JOANA D’ARC ESPORTE CLUBE</w:t>
      </w:r>
      <w:r w:rsidR="0077796B">
        <w:t>”</w:t>
      </w:r>
      <w:r>
        <w:t>.</w:t>
      </w:r>
    </w:p>
    <w:p w:rsidR="0087477A" w:rsidRDefault="0087477A" w:rsidP="00585144">
      <w:pPr>
        <w:jc w:val="both"/>
      </w:pPr>
      <w:r>
        <w:rPr>
          <w:b/>
        </w:rPr>
        <w:t xml:space="preserve">LEI ORDINÁRIA 2.844 DE 10 DE NOVEMBRO DE 2003: </w:t>
      </w:r>
      <w:r>
        <w:t>DISPÕE SOBRE ALTERAÇÃO DE NÍVEIS DA ESTRUTURA BÁSICA DE CARGOS E SALÁRIOS DA PREFEITURA MUNIC</w:t>
      </w:r>
      <w:r w:rsidR="0077796B">
        <w:t>Í</w:t>
      </w:r>
      <w:r>
        <w:t>PAL DE LORENA.</w:t>
      </w:r>
    </w:p>
    <w:p w:rsidR="0087477A" w:rsidRDefault="0087477A" w:rsidP="00585144">
      <w:pPr>
        <w:jc w:val="both"/>
      </w:pPr>
      <w:r>
        <w:rPr>
          <w:b/>
        </w:rPr>
        <w:t xml:space="preserve">LEI ORDINÁRIA 2.845 DE 11 DE NOVEMBRO DE 2003: </w:t>
      </w:r>
      <w:r>
        <w:t>DISPÕE SOBRE ALTERAÇÃO DE NÍVEIS DA ESTRUTURA BÁSICA DE CARGOS E SALÁRIOS DA PREFEITURA MUNIC</w:t>
      </w:r>
      <w:r w:rsidR="0077796B">
        <w:t>Í</w:t>
      </w:r>
      <w:r>
        <w:t>PAL DE LORENA.</w:t>
      </w:r>
    </w:p>
    <w:p w:rsidR="0087477A" w:rsidRDefault="0087477A" w:rsidP="00585144">
      <w:pPr>
        <w:jc w:val="both"/>
      </w:pPr>
      <w:r>
        <w:rPr>
          <w:b/>
        </w:rPr>
        <w:t xml:space="preserve">LEI ORDINÁRIA 2.846 DE 11 DE NOVEMBRO DE 2003: </w:t>
      </w:r>
      <w:r>
        <w:t>DISPÕE SOBRE A CRIAÇÃO DE CARGOS, ALTERAÇÃO DE NÍVEIS E DA LEI Nº 2.747, DE 10 DE JULHO DE 2002, QUE ALTEROU A LEI Nº 2.691, DE 09 DE ABRIL DE 2002, QUE TRATA DA ESTRUTURA BÁSICA DE CARGOS</w:t>
      </w:r>
      <w:r w:rsidR="0077796B">
        <w:t xml:space="preserve"> E SALÁRIOS DA PREFEITURA MUNICÍ</w:t>
      </w:r>
      <w:r>
        <w:t>PAL DE LORENA.</w:t>
      </w:r>
    </w:p>
    <w:p w:rsidR="0087477A" w:rsidRDefault="0087477A" w:rsidP="00585144">
      <w:pPr>
        <w:jc w:val="both"/>
      </w:pPr>
      <w:r>
        <w:rPr>
          <w:b/>
        </w:rPr>
        <w:t xml:space="preserve">LEI ORDINÁRIA 2.847 DE 18 DE NOVEMBRO DE 2003: </w:t>
      </w:r>
      <w:r>
        <w:t xml:space="preserve">DISPÕE SOBRE AUTORIZAÇÃO LEGISLATIVA PARA O REPASSE DE VERBA PARA </w:t>
      </w:r>
      <w:r w:rsidR="0077796B">
        <w:t>“</w:t>
      </w:r>
      <w:r>
        <w:t>CENTRO DE CONVIVÊNCIA DA 3ª IDADE PALMEIRAS IMPERIAIS DE LORENA</w:t>
      </w:r>
      <w:r w:rsidR="0077796B">
        <w:t>”</w:t>
      </w:r>
      <w:r>
        <w:t>.</w:t>
      </w:r>
    </w:p>
    <w:p w:rsidR="0087477A" w:rsidRDefault="0087477A" w:rsidP="00585144">
      <w:pPr>
        <w:jc w:val="both"/>
      </w:pPr>
      <w:r>
        <w:rPr>
          <w:b/>
        </w:rPr>
        <w:t xml:space="preserve">LEI ORDINÁRIA 2.848 DE 18 DE NOVEMBRO DE 2003: </w:t>
      </w:r>
      <w:r>
        <w:t xml:space="preserve">DISPÕE SOBRE AUTORIZAÇÃO LEGISLATIVA PARA O REPASSE DE VERBA PARA A </w:t>
      </w:r>
      <w:r w:rsidR="0077796B">
        <w:t>“</w:t>
      </w:r>
      <w:r>
        <w:t>ASSOCIAÇÃO DE EQUOTERAPIA DE LORENA – PROJETO CAMINHAR</w:t>
      </w:r>
      <w:r w:rsidR="0077796B">
        <w:t>”</w:t>
      </w:r>
      <w:r>
        <w:t>.</w:t>
      </w:r>
    </w:p>
    <w:p w:rsidR="0087477A" w:rsidRDefault="004E640E" w:rsidP="00585144">
      <w:pPr>
        <w:jc w:val="both"/>
      </w:pPr>
      <w:r>
        <w:rPr>
          <w:b/>
        </w:rPr>
        <w:t xml:space="preserve">LEI ORDINÁRIA 2.849 DE 24 DE NOVEMBRO DE 2003: </w:t>
      </w:r>
      <w:r>
        <w:t xml:space="preserve">DISPÕE SOBRE AUTORIZAÇÃO LEGISLATIVA PARA O REPASSE DE VERBA PARA O </w:t>
      </w:r>
      <w:r w:rsidR="0077796B">
        <w:t>“</w:t>
      </w:r>
      <w:r>
        <w:t>5º BATALHÃO DE INFANTARIA LEVE – 5º BIL DE LORENA</w:t>
      </w:r>
      <w:r w:rsidR="0077796B">
        <w:t>”</w:t>
      </w:r>
      <w:r>
        <w:t>.</w:t>
      </w:r>
    </w:p>
    <w:p w:rsidR="004E640E" w:rsidRDefault="004E640E" w:rsidP="00585144">
      <w:pPr>
        <w:jc w:val="both"/>
      </w:pPr>
      <w:r>
        <w:rPr>
          <w:b/>
        </w:rPr>
        <w:lastRenderedPageBreak/>
        <w:t xml:space="preserve">LEI ORDINÁRIA 2.850 DE 01 DE DEZEMBRO DE 2003: </w:t>
      </w:r>
      <w:r>
        <w:t>DISPÕE SOBRE ALTERAÇÃO DOS ANEXOS III E V DA LEI Nº 2.111 DE 31 DE DEZEMBRO DE 1993.</w:t>
      </w:r>
    </w:p>
    <w:p w:rsidR="003D5C68" w:rsidRDefault="004E640E" w:rsidP="00585144">
      <w:pPr>
        <w:jc w:val="both"/>
      </w:pPr>
      <w:r>
        <w:rPr>
          <w:b/>
        </w:rPr>
        <w:t>LEI ORDINÁRIA 2.851 DE 01 DE DEZEMBRO DE 2003:</w:t>
      </w:r>
      <w:r w:rsidR="00410F61">
        <w:rPr>
          <w:b/>
        </w:rPr>
        <w:t xml:space="preserve"> </w:t>
      </w:r>
      <w:r w:rsidR="00410F61">
        <w:t xml:space="preserve">DISPÕE SOBRE AUTORIZAÇÃO LEGISLATIVA PARA O REPASSE DE VERBA PARA A </w:t>
      </w:r>
      <w:r w:rsidR="0077796B">
        <w:t>“</w:t>
      </w:r>
      <w:r w:rsidR="00410F61">
        <w:t>SOCIEDADE DOS AMIGOS DA CULTURA DE LORENA</w:t>
      </w:r>
      <w:r w:rsidR="0077796B">
        <w:t>”</w:t>
      </w:r>
      <w:r w:rsidR="00410F61">
        <w:t>.</w:t>
      </w:r>
    </w:p>
    <w:p w:rsidR="00410F61" w:rsidRDefault="00410F61" w:rsidP="00585144">
      <w:pPr>
        <w:jc w:val="both"/>
      </w:pPr>
      <w:r>
        <w:rPr>
          <w:b/>
        </w:rPr>
        <w:t xml:space="preserve">LEI ORDINÁRIA 2.852 DE 01 DE DEZEMBRO DE 2003: </w:t>
      </w:r>
      <w:r>
        <w:t xml:space="preserve">DISPÕE SOBRE AUTORIZAÇÃO LEGISLATIVA PARA O REPASSE DE 60 LITROS DE GASOLINA PARA O </w:t>
      </w:r>
      <w:r w:rsidR="0077796B">
        <w:t>“</w:t>
      </w:r>
      <w:r>
        <w:t>CENTRO COMUNITÁRIO CIDADE INDUSTRIAL – CECCI</w:t>
      </w:r>
      <w:r w:rsidR="0077796B">
        <w:t>”</w:t>
      </w:r>
      <w:r>
        <w:t>.</w:t>
      </w:r>
    </w:p>
    <w:p w:rsidR="00410F61" w:rsidRDefault="009E0697" w:rsidP="00585144">
      <w:pPr>
        <w:jc w:val="both"/>
      </w:pPr>
      <w:r>
        <w:rPr>
          <w:b/>
        </w:rPr>
        <w:t xml:space="preserve">LEI ORDINÁRIA 2.853 DE 01 DE DEZEMBRO DE 2003: </w:t>
      </w:r>
      <w:r w:rsidRPr="0094534D">
        <w:t xml:space="preserve">DISPÕE SOBRE AUTORIZAÇÃO LEGISLATIVAPARA O REPASSE DE VERBA PARA O NÚCLEO DE DESENVOLVIMENTO E CONSCIENTIZAÇÃO DA </w:t>
      </w:r>
      <w:r w:rsidR="0077796B">
        <w:t>“</w:t>
      </w:r>
      <w:r w:rsidRPr="0094534D">
        <w:t>COMUNIDADE NEGRA DE LORENA – QUILOMBO IMP</w:t>
      </w:r>
      <w:r w:rsidR="0094534D" w:rsidRPr="0094534D">
        <w:t>ERIAL</w:t>
      </w:r>
      <w:r w:rsidR="0077796B">
        <w:t>”</w:t>
      </w:r>
      <w:r w:rsidR="0094534D" w:rsidRPr="0094534D">
        <w:t>.</w:t>
      </w:r>
    </w:p>
    <w:p w:rsidR="0094534D" w:rsidRDefault="0094534D" w:rsidP="00585144">
      <w:pPr>
        <w:jc w:val="both"/>
      </w:pPr>
      <w:r>
        <w:rPr>
          <w:b/>
        </w:rPr>
        <w:t xml:space="preserve">LEI ORDINÁRIA 2.854 DE 01 DE DEZEMBRO DE 2003: </w:t>
      </w:r>
      <w:r>
        <w:t xml:space="preserve">DISPÕE SOBRE </w:t>
      </w:r>
      <w:r w:rsidR="007065F2">
        <w:t xml:space="preserve">AUTORIZAÇÃO LEGISLATIVA PARA O REPASSE DE VERBA PARA O </w:t>
      </w:r>
      <w:r w:rsidR="0077796B">
        <w:t>“</w:t>
      </w:r>
      <w:r w:rsidR="007065F2">
        <w:t>GUARANY FUTEBOL CLUBE</w:t>
      </w:r>
      <w:r w:rsidR="0077796B">
        <w:t>”</w:t>
      </w:r>
      <w:r w:rsidR="007065F2">
        <w:t>.</w:t>
      </w:r>
    </w:p>
    <w:p w:rsidR="007065F2" w:rsidRPr="007F377A" w:rsidRDefault="007F377A" w:rsidP="00585144">
      <w:pPr>
        <w:jc w:val="both"/>
      </w:pPr>
      <w:r>
        <w:rPr>
          <w:b/>
        </w:rPr>
        <w:t xml:space="preserve">LEI ORDINÁRIA 2.855 DE 01 DE DEZEMBRO DE 2003: </w:t>
      </w:r>
      <w:r w:rsidRPr="007F377A">
        <w:t xml:space="preserve">DECLARA DE UTILIDADE PÚBLICA A </w:t>
      </w:r>
      <w:r w:rsidR="0077796B">
        <w:t>“</w:t>
      </w:r>
      <w:r w:rsidRPr="007F377A">
        <w:t>ASSOCIAÇÃO EDUCACIONAL E PROMOCIONAL SANTA TEREZINHA DO MENINO JESUS</w:t>
      </w:r>
      <w:r w:rsidR="0077796B">
        <w:t>”</w:t>
      </w:r>
      <w:r w:rsidRPr="007F377A">
        <w:t xml:space="preserve"> – CNPJ 05.275.162/0001-56</w:t>
      </w:r>
    </w:p>
    <w:p w:rsidR="006C7F8E" w:rsidRDefault="00611A89" w:rsidP="00585144">
      <w:pPr>
        <w:jc w:val="both"/>
      </w:pPr>
      <w:r>
        <w:rPr>
          <w:b/>
        </w:rPr>
        <w:t>LEI ORDINÁRIA 2.856 DE 04 DE DEZEMBRO DE 2003:</w:t>
      </w:r>
      <w:r w:rsidR="003D5C68">
        <w:t xml:space="preserve"> </w:t>
      </w:r>
      <w:r>
        <w:t xml:space="preserve">DISPÕE SOBRE AUTORIZAÇÃO LEGISLATIVA PARA O REPASSE DE 60 LITROS DE ÓLEO DIESEL PARA A </w:t>
      </w:r>
      <w:r w:rsidR="0077796B">
        <w:t>“</w:t>
      </w:r>
      <w:r>
        <w:t>ASSOCIAÇÃO DOS DEFICIENTES FÍSICOS DE LORENA – ADEFIL</w:t>
      </w:r>
      <w:r w:rsidR="0077796B">
        <w:t>”</w:t>
      </w:r>
      <w:r>
        <w:t>.</w:t>
      </w:r>
    </w:p>
    <w:p w:rsidR="00611A89" w:rsidRPr="00611A89" w:rsidRDefault="00611A89" w:rsidP="00585144">
      <w:pPr>
        <w:jc w:val="both"/>
      </w:pPr>
      <w:r>
        <w:rPr>
          <w:b/>
        </w:rPr>
        <w:t>LEI ORDINÁRIA 2.857 DE 11 DE DEZEMBRO DE 2003</w:t>
      </w:r>
      <w:r w:rsidRPr="00611A89">
        <w:t>: DISPÕE SOBRE A ALTERAÇÃO DE NÍVEL DA ESTRUTURA BÁSICA DE CARGOS E SALÁRIOS DA PREFEITURA MUNICIPAL DE LORENA.</w:t>
      </w:r>
    </w:p>
    <w:p w:rsidR="00F57ADF" w:rsidRDefault="00D3360B" w:rsidP="00585144">
      <w:pPr>
        <w:jc w:val="both"/>
      </w:pPr>
      <w:r>
        <w:rPr>
          <w:b/>
        </w:rPr>
        <w:t xml:space="preserve">LEI ORDINÁRIA 2.858 DE 16 DE DEZEMBRO DE 2003: </w:t>
      </w:r>
      <w:r>
        <w:t>DISPÕE SOBRE CRIAÇÃO DO POLO</w:t>
      </w:r>
      <w:r w:rsidR="000875E9">
        <w:t xml:space="preserve"> INDUSTRIAL DE PEQUENAS E MICRO EMPRESAS, DENOMINADO POLO DE EMPRESAS LORENA I E CRIA INCENTIVO E NORMAS PARA A INSTALAÇÃO DE EMPRESAS NO MUNICÍPIO DE LORENA.</w:t>
      </w:r>
    </w:p>
    <w:p w:rsidR="00EC4EA0" w:rsidRDefault="00EC4EA0" w:rsidP="00585144">
      <w:pPr>
        <w:jc w:val="both"/>
      </w:pPr>
      <w:r>
        <w:rPr>
          <w:b/>
        </w:rPr>
        <w:t xml:space="preserve">LEI ORDINÁRIA 2.859 DE 31 DE DEZEMBRO DE 2003: </w:t>
      </w:r>
      <w:r>
        <w:t>DISPÕE SOMBRE O IMPOSTO SOBRE SERVIÇO DE QUALQUER NATUREZA E DÁ OUTRAS PROVIDÊNCIAS.</w:t>
      </w:r>
    </w:p>
    <w:p w:rsidR="000226C5" w:rsidRDefault="0077796B" w:rsidP="00585144">
      <w:pPr>
        <w:jc w:val="both"/>
      </w:pPr>
      <w:r>
        <w:rPr>
          <w:b/>
        </w:rPr>
        <w:t>LEI ORDINÁRIA 2.8</w:t>
      </w:r>
      <w:r w:rsidR="000226C5">
        <w:rPr>
          <w:b/>
        </w:rPr>
        <w:t xml:space="preserve">60 DE 31 DE DEZEMBRO DE 2003: </w:t>
      </w:r>
      <w:r w:rsidR="000226C5">
        <w:t>DISPÕE SOBRE DESA</w:t>
      </w:r>
      <w:r>
        <w:t>FETAÇÃO DE ÁREAS PÚBLICAS MUNICÍ</w:t>
      </w:r>
      <w:r w:rsidR="000226C5">
        <w:t>PAIS DA CLASSE DE BENS DE USO COMUM DO POVO, OCUPADAS POR HABITAÇÕES DE POPULAÇÃO DE BAIXA RENDA E AUTORIZA O EXECUTIVO A OUTORGAR CONCESSÃO DE USO ESPECIAL PARA OS FINS DE MORADIA.</w:t>
      </w:r>
    </w:p>
    <w:p w:rsidR="000226C5" w:rsidRDefault="000226C5" w:rsidP="00585144">
      <w:pPr>
        <w:jc w:val="both"/>
      </w:pPr>
      <w:r>
        <w:rPr>
          <w:b/>
        </w:rPr>
        <w:t xml:space="preserve">LEI ORDINÁRIA 2.861 DE 31 DE DEZEMBRO DE 2003: </w:t>
      </w:r>
      <w:r>
        <w:t xml:space="preserve">AUTORIZA O PODER EXECUTIVO A ALIENAR POR DOAÇÃO TERRENO PERTENCENTE AO MUNICÍPIO PARA A </w:t>
      </w:r>
      <w:r w:rsidR="0077796B">
        <w:t>“</w:t>
      </w:r>
      <w:r>
        <w:t>ASSOCIAÇÃO CAVALARIA OS INDEPENDENTES</w:t>
      </w:r>
      <w:r w:rsidR="0077796B">
        <w:t>”</w:t>
      </w:r>
      <w:r>
        <w:t>.</w:t>
      </w:r>
    </w:p>
    <w:p w:rsidR="000226C5" w:rsidRDefault="00CE0B14" w:rsidP="00585144">
      <w:pPr>
        <w:jc w:val="both"/>
      </w:pPr>
      <w:r>
        <w:rPr>
          <w:b/>
        </w:rPr>
        <w:t>LEI ORDINÁRIA 2.8</w:t>
      </w:r>
      <w:r w:rsidR="00BA63C3">
        <w:rPr>
          <w:b/>
        </w:rPr>
        <w:t>62</w:t>
      </w:r>
      <w:r>
        <w:rPr>
          <w:b/>
        </w:rPr>
        <w:t xml:space="preserve"> DE </w:t>
      </w:r>
      <w:r w:rsidR="00BA63C3">
        <w:rPr>
          <w:b/>
        </w:rPr>
        <w:t>3</w:t>
      </w:r>
      <w:r>
        <w:rPr>
          <w:b/>
        </w:rPr>
        <w:t xml:space="preserve">1 DE DEZEMBRO DE 2003: </w:t>
      </w:r>
      <w:r w:rsidR="00BA63C3">
        <w:t>DISPÕE SOBRE ALTERAÇÃO DE N</w:t>
      </w:r>
      <w:r w:rsidR="0077796B">
        <w:t>Í</w:t>
      </w:r>
      <w:r w:rsidR="00BA63C3">
        <w:t>VEL DA ESTRUTURA BÁSICA DE CARGOS E SALÁRIOS DA PREFEITURA MUNIC</w:t>
      </w:r>
      <w:r w:rsidR="0077796B">
        <w:t>Í</w:t>
      </w:r>
      <w:r w:rsidR="00BA63C3">
        <w:t>PAL DE LORENA.</w:t>
      </w:r>
    </w:p>
    <w:p w:rsidR="00BA63C3" w:rsidRDefault="00BA63C3" w:rsidP="00585144">
      <w:pPr>
        <w:jc w:val="both"/>
      </w:pPr>
      <w:r>
        <w:rPr>
          <w:b/>
        </w:rPr>
        <w:t xml:space="preserve">LEI ORDINÁRIA 2.863 DE 31 DE DEZEMBRO DE 2003: </w:t>
      </w:r>
      <w:r>
        <w:t>ESTIMA A RECEITA E FIXA A DESPESA DO MUNICÍPIO DE LORENA PARA O EXERCICÍO DE 2004.</w:t>
      </w:r>
    </w:p>
    <w:p w:rsidR="009B7A81" w:rsidRDefault="009B7A81" w:rsidP="00585144">
      <w:pPr>
        <w:jc w:val="both"/>
      </w:pPr>
      <w:r>
        <w:rPr>
          <w:b/>
        </w:rPr>
        <w:lastRenderedPageBreak/>
        <w:t xml:space="preserve">LEI ORDINÁRIA 2.864 DE </w:t>
      </w:r>
      <w:r w:rsidR="00A276BF">
        <w:rPr>
          <w:b/>
        </w:rPr>
        <w:t>06 DE JANEIRO</w:t>
      </w:r>
      <w:r>
        <w:rPr>
          <w:b/>
        </w:rPr>
        <w:t xml:space="preserve"> DE 2003:</w:t>
      </w:r>
      <w:r w:rsidR="00C86FB9">
        <w:rPr>
          <w:b/>
        </w:rPr>
        <w:t xml:space="preserve"> </w:t>
      </w:r>
      <w:r w:rsidR="00C86FB9" w:rsidRPr="00C86FB9">
        <w:t>DISPÕEM SOBRE AUTO</w:t>
      </w:r>
      <w:r w:rsidR="0077796B">
        <w:t xml:space="preserve">RIZAÇÃO LEGISLATIVA PARA </w:t>
      </w:r>
      <w:r w:rsidR="00C86FB9" w:rsidRPr="00C86FB9">
        <w:t xml:space="preserve"> O REPASSE DE VERBA À SANTA CASA DE MISERICÓRDIA DE LORENA – HOSPITAL CONDE MOREIRA LIMA.</w:t>
      </w:r>
    </w:p>
    <w:p w:rsidR="00C86FB9" w:rsidRDefault="00C86FB9" w:rsidP="00585144">
      <w:pPr>
        <w:jc w:val="both"/>
      </w:pPr>
      <w:r>
        <w:rPr>
          <w:b/>
        </w:rPr>
        <w:t xml:space="preserve">LEI ORDINÁRIA 2.865 DE </w:t>
      </w:r>
      <w:r w:rsidR="00A276BF">
        <w:rPr>
          <w:b/>
        </w:rPr>
        <w:t>23 DE JANEIRO</w:t>
      </w:r>
      <w:r>
        <w:rPr>
          <w:b/>
        </w:rPr>
        <w:t xml:space="preserve"> DE 2003:</w:t>
      </w:r>
      <w:r w:rsidR="002853F3">
        <w:t xml:space="preserve"> DISPÕE SOBRE A CRIAÇÃO DE ESCOLA MUNICIPAL DE EDUCAÇÃO INFANTIL E ENSINO FUNDAMENTAL NA SECRETARIA DA EDUCAÇÃO.</w:t>
      </w:r>
    </w:p>
    <w:p w:rsidR="00A276BF" w:rsidRPr="002853F3" w:rsidRDefault="00A276BF" w:rsidP="00585144">
      <w:pPr>
        <w:jc w:val="both"/>
      </w:pPr>
    </w:p>
    <w:p w:rsidR="000A2177" w:rsidRPr="000A2177" w:rsidRDefault="000A2177" w:rsidP="00585144">
      <w:pPr>
        <w:jc w:val="both"/>
      </w:pPr>
    </w:p>
    <w:p w:rsidR="000A2177" w:rsidRPr="000A2177" w:rsidRDefault="000A2177" w:rsidP="00585144">
      <w:pPr>
        <w:jc w:val="both"/>
      </w:pPr>
    </w:p>
    <w:p w:rsidR="000A2177" w:rsidRPr="000A2177" w:rsidRDefault="000A2177" w:rsidP="00585144">
      <w:pPr>
        <w:jc w:val="both"/>
      </w:pPr>
    </w:p>
    <w:sectPr w:rsidR="000A2177" w:rsidRPr="000A2177" w:rsidSect="005F481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028" w:rsidRDefault="00D14028" w:rsidP="00890EB2">
      <w:pPr>
        <w:spacing w:after="0" w:line="240" w:lineRule="auto"/>
      </w:pPr>
      <w:r>
        <w:separator/>
      </w:r>
    </w:p>
  </w:endnote>
  <w:endnote w:type="continuationSeparator" w:id="1">
    <w:p w:rsidR="00D14028" w:rsidRDefault="00D14028" w:rsidP="00890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3262"/>
      <w:docPartObj>
        <w:docPartGallery w:val="Page Numbers (Bottom of Page)"/>
        <w:docPartUnique/>
      </w:docPartObj>
    </w:sdtPr>
    <w:sdtContent>
      <w:p w:rsidR="00890EB2" w:rsidRDefault="0000268F">
        <w:pPr>
          <w:pStyle w:val="Rodap"/>
          <w:jc w:val="right"/>
        </w:pPr>
        <w:fldSimple w:instr=" PAGE   \* MERGEFORMAT ">
          <w:r w:rsidR="004C5C42">
            <w:rPr>
              <w:noProof/>
            </w:rPr>
            <w:t>1</w:t>
          </w:r>
        </w:fldSimple>
      </w:p>
    </w:sdtContent>
  </w:sdt>
  <w:p w:rsidR="00890EB2" w:rsidRDefault="00890EB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028" w:rsidRDefault="00D14028" w:rsidP="00890EB2">
      <w:pPr>
        <w:spacing w:after="0" w:line="240" w:lineRule="auto"/>
      </w:pPr>
      <w:r>
        <w:separator/>
      </w:r>
    </w:p>
  </w:footnote>
  <w:footnote w:type="continuationSeparator" w:id="1">
    <w:p w:rsidR="00D14028" w:rsidRDefault="00D14028" w:rsidP="00890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EB2" w:rsidRPr="00890EB2" w:rsidRDefault="00890EB2">
    <w:pPr>
      <w:pStyle w:val="Cabealho"/>
      <w:rPr>
        <w:sz w:val="16"/>
        <w:szCs w:val="16"/>
      </w:rPr>
    </w:pPr>
    <w:r w:rsidRPr="00890EB2">
      <w:rPr>
        <w:sz w:val="16"/>
        <w:szCs w:val="16"/>
      </w:rPr>
      <w:t>Ano 2003</w:t>
    </w:r>
  </w:p>
  <w:p w:rsidR="00890EB2" w:rsidRDefault="00890EB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4A7B"/>
    <w:rsid w:val="0000268F"/>
    <w:rsid w:val="000226C5"/>
    <w:rsid w:val="000869CF"/>
    <w:rsid w:val="000875E9"/>
    <w:rsid w:val="000A2177"/>
    <w:rsid w:val="001C3685"/>
    <w:rsid w:val="001C3C5B"/>
    <w:rsid w:val="002227DB"/>
    <w:rsid w:val="00232A8B"/>
    <w:rsid w:val="00240141"/>
    <w:rsid w:val="00264014"/>
    <w:rsid w:val="002853F3"/>
    <w:rsid w:val="003524B5"/>
    <w:rsid w:val="003D5C68"/>
    <w:rsid w:val="00410F61"/>
    <w:rsid w:val="0049706F"/>
    <w:rsid w:val="004C143A"/>
    <w:rsid w:val="004C5C42"/>
    <w:rsid w:val="004E640E"/>
    <w:rsid w:val="00516A3A"/>
    <w:rsid w:val="00585144"/>
    <w:rsid w:val="0059409C"/>
    <w:rsid w:val="005F481C"/>
    <w:rsid w:val="00611A89"/>
    <w:rsid w:val="00632C01"/>
    <w:rsid w:val="00654A7B"/>
    <w:rsid w:val="006A569D"/>
    <w:rsid w:val="006C5E73"/>
    <w:rsid w:val="006C7F8E"/>
    <w:rsid w:val="007065F2"/>
    <w:rsid w:val="00726F85"/>
    <w:rsid w:val="0077796B"/>
    <w:rsid w:val="007F1455"/>
    <w:rsid w:val="007F19AC"/>
    <w:rsid w:val="007F377A"/>
    <w:rsid w:val="0087477A"/>
    <w:rsid w:val="00890EB2"/>
    <w:rsid w:val="00927B92"/>
    <w:rsid w:val="0094534D"/>
    <w:rsid w:val="009B5799"/>
    <w:rsid w:val="009B7A81"/>
    <w:rsid w:val="009E0697"/>
    <w:rsid w:val="00A276BF"/>
    <w:rsid w:val="00A709FB"/>
    <w:rsid w:val="00AD4187"/>
    <w:rsid w:val="00AD5C09"/>
    <w:rsid w:val="00B46E97"/>
    <w:rsid w:val="00BA63C3"/>
    <w:rsid w:val="00BC7972"/>
    <w:rsid w:val="00C86FB9"/>
    <w:rsid w:val="00CE0B14"/>
    <w:rsid w:val="00D14028"/>
    <w:rsid w:val="00D20ABA"/>
    <w:rsid w:val="00D3360B"/>
    <w:rsid w:val="00D8380C"/>
    <w:rsid w:val="00DB653A"/>
    <w:rsid w:val="00E75634"/>
    <w:rsid w:val="00EC4EA0"/>
    <w:rsid w:val="00F101DC"/>
    <w:rsid w:val="00F14774"/>
    <w:rsid w:val="00F357D0"/>
    <w:rsid w:val="00F37FF3"/>
    <w:rsid w:val="00F57ADF"/>
    <w:rsid w:val="00FE245F"/>
    <w:rsid w:val="00FE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A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0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0EB2"/>
  </w:style>
  <w:style w:type="paragraph" w:styleId="Rodap">
    <w:name w:val="footer"/>
    <w:basedOn w:val="Normal"/>
    <w:link w:val="RodapChar"/>
    <w:uiPriority w:val="99"/>
    <w:unhideWhenUsed/>
    <w:rsid w:val="00890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0EB2"/>
  </w:style>
  <w:style w:type="paragraph" w:styleId="Textodebalo">
    <w:name w:val="Balloon Text"/>
    <w:basedOn w:val="Normal"/>
    <w:link w:val="TextodebaloChar"/>
    <w:uiPriority w:val="99"/>
    <w:semiHidden/>
    <w:unhideWhenUsed/>
    <w:rsid w:val="00890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0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1861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47</cp:revision>
  <dcterms:created xsi:type="dcterms:W3CDTF">2013-07-24T00:15:00Z</dcterms:created>
  <dcterms:modified xsi:type="dcterms:W3CDTF">2013-10-04T14:07:00Z</dcterms:modified>
</cp:coreProperties>
</file>